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97" w:rsidRDefault="00466697" w:rsidP="00466697">
      <w:pPr>
        <w:jc w:val="center"/>
        <w:rPr>
          <w:b/>
          <w:smallCaps/>
        </w:rPr>
      </w:pPr>
      <w:r>
        <w:rPr>
          <w:b/>
          <w:smallCaps/>
        </w:rPr>
        <w:t>Пояснительная    записка</w:t>
      </w:r>
    </w:p>
    <w:p w:rsidR="00466697" w:rsidRDefault="00466697" w:rsidP="00AF01BE">
      <w:pPr>
        <w:jc w:val="center"/>
        <w:rPr>
          <w:b/>
          <w:smallCaps/>
        </w:rPr>
      </w:pPr>
    </w:p>
    <w:p w:rsidR="00466697" w:rsidRDefault="00466697" w:rsidP="00466697">
      <w:pPr>
        <w:widowControl w:val="0"/>
        <w:ind w:firstLine="709"/>
        <w:jc w:val="both"/>
      </w:pPr>
      <w:proofErr w:type="gramStart"/>
      <w:r>
        <w:t xml:space="preserve">Рабочая программа  составлена на основе федерального компонента государственного стандарта общего образования, примерной программы по математике основного общего образования </w:t>
      </w:r>
      <w:r>
        <w:rPr>
          <w:w w:val="105"/>
        </w:rPr>
        <w:t>«Школа России» «Математика» авторов М. И. Моро, Ю. М. Колягин, М. А. Бантова Г. В. Бельтюкова, С.И.. Волкова, С. В. Степанова</w:t>
      </w:r>
      <w:r>
        <w:t>, 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учреждениях, с учетом требований к</w:t>
      </w:r>
      <w:proofErr w:type="gramEnd"/>
      <w:r>
        <w:t xml:space="preserve">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образования, базисного учебного плана. </w:t>
      </w:r>
    </w:p>
    <w:p w:rsidR="00466697" w:rsidRDefault="00466697" w:rsidP="00466697">
      <w:pPr>
        <w:widowControl w:val="0"/>
        <w:jc w:val="both"/>
        <w:rPr>
          <w:lang w:eastAsia="ar-SA"/>
        </w:rPr>
      </w:pPr>
      <w:r>
        <w:rPr>
          <w:w w:val="105"/>
        </w:rPr>
        <w:t xml:space="preserve">   Программа </w:t>
      </w:r>
      <w:proofErr w:type="gramStart"/>
      <w:r>
        <w:rPr>
          <w:w w:val="105"/>
        </w:rPr>
        <w:t>рассчитана</w:t>
      </w:r>
      <w:proofErr w:type="gramEnd"/>
      <w:r>
        <w:rPr>
          <w:w w:val="105"/>
        </w:rPr>
        <w:t xml:space="preserve"> на 136 часов</w:t>
      </w:r>
      <w:r>
        <w:rPr>
          <w:lang w:eastAsia="ar-SA"/>
        </w:rPr>
        <w:t xml:space="preserve">. </w:t>
      </w:r>
      <w:r>
        <w:rPr>
          <w:color w:val="000000"/>
        </w:rPr>
        <w:t xml:space="preserve">Количество часов в неделю по программе – 4ч. </w:t>
      </w:r>
    </w:p>
    <w:p w:rsidR="00466697" w:rsidRDefault="00466697" w:rsidP="00466697">
      <w:pPr>
        <w:pStyle w:val="1"/>
        <w:shd w:val="clear" w:color="auto" w:fill="FFFFFF"/>
        <w:spacing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 (3 класс)</w:t>
      </w:r>
    </w:p>
    <w:p w:rsidR="00466697" w:rsidRDefault="00466697" w:rsidP="00466697">
      <w:pPr>
        <w:pStyle w:val="1"/>
        <w:shd w:val="clear" w:color="auto" w:fill="FFFFFF"/>
        <w:spacing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</w:t>
      </w:r>
    </w:p>
    <w:p w:rsidR="00466697" w:rsidRDefault="00466697" w:rsidP="00466697">
      <w:pPr>
        <w:pStyle w:val="a5"/>
        <w:numPr>
          <w:ilvl w:val="0"/>
          <w:numId w:val="1"/>
        </w:numPr>
      </w:pPr>
      <w:r>
        <w:t>Целостное восприятие окружающего мира.</w:t>
      </w:r>
    </w:p>
    <w:p w:rsidR="00466697" w:rsidRDefault="00466697" w:rsidP="00466697">
      <w:pPr>
        <w:pStyle w:val="a5"/>
        <w:numPr>
          <w:ilvl w:val="0"/>
          <w:numId w:val="1"/>
        </w:numPr>
      </w:pPr>
      <w: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466697" w:rsidRDefault="00466697" w:rsidP="00466697">
      <w:pPr>
        <w:pStyle w:val="a5"/>
        <w:numPr>
          <w:ilvl w:val="0"/>
          <w:numId w:val="1"/>
        </w:numPr>
      </w:pPr>
      <w:r>
        <w:t>Рефлексивную самооценку, умение анализировать свои действия и управлять ими.</w:t>
      </w:r>
    </w:p>
    <w:p w:rsidR="00466697" w:rsidRDefault="00466697" w:rsidP="00466697">
      <w:pPr>
        <w:pStyle w:val="a5"/>
        <w:numPr>
          <w:ilvl w:val="0"/>
          <w:numId w:val="1"/>
        </w:numPr>
      </w:pPr>
      <w:r>
        <w:t xml:space="preserve">Навыки сотрудничества </w:t>
      </w:r>
      <w:proofErr w:type="gramStart"/>
      <w:r>
        <w:t>со</w:t>
      </w:r>
      <w:proofErr w:type="gramEnd"/>
      <w:r>
        <w:t xml:space="preserve"> взрослыми и сверстниками.</w:t>
      </w:r>
    </w:p>
    <w:p w:rsidR="00466697" w:rsidRDefault="00466697" w:rsidP="00466697">
      <w:pPr>
        <w:pStyle w:val="a5"/>
        <w:numPr>
          <w:ilvl w:val="0"/>
          <w:numId w:val="1"/>
        </w:numPr>
        <w:rPr>
          <w:b/>
          <w:bCs/>
        </w:rPr>
      </w:pPr>
      <w:r>
        <w:t>Установку на здоровый образ жизни, наличие мотивации к творческому труду, к работе на результат.</w:t>
      </w:r>
    </w:p>
    <w:p w:rsidR="00466697" w:rsidRDefault="00466697" w:rsidP="00466697">
      <w:pPr>
        <w:pStyle w:val="a5"/>
      </w:pPr>
      <w:r>
        <w:rPr>
          <w:b/>
          <w:bCs/>
        </w:rPr>
        <w:t>Метапредметные результаты</w:t>
      </w:r>
    </w:p>
    <w:p w:rsidR="00466697" w:rsidRDefault="00466697" w:rsidP="00466697">
      <w:pPr>
        <w:pStyle w:val="a5"/>
        <w:numPr>
          <w:ilvl w:val="0"/>
          <w:numId w:val="2"/>
        </w:numPr>
      </w:pPr>
      <w: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466697" w:rsidRDefault="00466697" w:rsidP="00466697">
      <w:pPr>
        <w:pStyle w:val="a5"/>
        <w:numPr>
          <w:ilvl w:val="0"/>
          <w:numId w:val="2"/>
        </w:numPr>
      </w:pPr>
      <w:r>
        <w:t>Овладение способами выполнения заданий творческого и поискового характера.</w:t>
      </w:r>
    </w:p>
    <w:p w:rsidR="00466697" w:rsidRDefault="00466697" w:rsidP="00466697">
      <w:pPr>
        <w:pStyle w:val="a5"/>
        <w:numPr>
          <w:ilvl w:val="0"/>
          <w:numId w:val="2"/>
        </w:numPr>
      </w:pPr>
      <w:r>
        <w:t xml:space="preserve">Умения планировать, контролировать и оценивать учебные действия в соответствии с поставленной задачей и условиями её выполнения, </w:t>
      </w:r>
      <w:proofErr w:type="gramStart"/>
      <w:r>
        <w:t>опре делять</w:t>
      </w:r>
      <w:proofErr w:type="gramEnd"/>
      <w:r>
        <w:t xml:space="preserve"> наиболее эффективные способы достижения результата.</w:t>
      </w:r>
    </w:p>
    <w:p w:rsidR="00466697" w:rsidRDefault="00466697" w:rsidP="00466697">
      <w:pPr>
        <w:pStyle w:val="a5"/>
        <w:numPr>
          <w:ilvl w:val="0"/>
          <w:numId w:val="2"/>
        </w:numPr>
      </w:pPr>
      <w:r>
        <w:t xml:space="preserve">Способность использовать знаково-символические средства представления информации для создания моделей изучаемых объектов и </w:t>
      </w:r>
      <w:proofErr w:type="gramStart"/>
      <w:r>
        <w:t>про цессов</w:t>
      </w:r>
      <w:proofErr w:type="gramEnd"/>
      <w:r>
        <w:t>, схем решения учебно-познавательных и практических задач.</w:t>
      </w:r>
    </w:p>
    <w:p w:rsidR="00466697" w:rsidRDefault="00466697" w:rsidP="00466697">
      <w:pPr>
        <w:pStyle w:val="a5"/>
        <w:numPr>
          <w:ilvl w:val="0"/>
          <w:numId w:val="2"/>
        </w:numPr>
      </w:pPr>
      <w:r>
        <w:t xml:space="preserve">Использование речевых средств и средств информационных и коммуникационных технологий для решения коммуникативных и </w:t>
      </w:r>
      <w:proofErr w:type="gramStart"/>
      <w:r>
        <w:t>познава тельных</w:t>
      </w:r>
      <w:proofErr w:type="gramEnd"/>
      <w:r>
        <w:t xml:space="preserve"> задач.</w:t>
      </w:r>
    </w:p>
    <w:p w:rsidR="00466697" w:rsidRDefault="00466697" w:rsidP="00466697">
      <w:pPr>
        <w:pStyle w:val="a5"/>
        <w:numPr>
          <w:ilvl w:val="0"/>
          <w:numId w:val="2"/>
        </w:numPr>
      </w:pPr>
      <w: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>
        <w:t>о-</w:t>
      </w:r>
      <w:proofErr w:type="gramEnd"/>
      <w:r>
        <w:t xml:space="preserve"> и графическим сопровождением.</w:t>
      </w:r>
    </w:p>
    <w:p w:rsidR="00466697" w:rsidRDefault="00466697" w:rsidP="00466697">
      <w:pPr>
        <w:pStyle w:val="a5"/>
        <w:numPr>
          <w:ilvl w:val="0"/>
          <w:numId w:val="2"/>
        </w:numPr>
      </w:pPr>
      <w: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 несения к известным понятиям.</w:t>
      </w:r>
    </w:p>
    <w:p w:rsidR="00466697" w:rsidRDefault="00466697" w:rsidP="00466697">
      <w:pPr>
        <w:pStyle w:val="a5"/>
        <w:numPr>
          <w:ilvl w:val="0"/>
          <w:numId w:val="2"/>
        </w:numPr>
      </w:pPr>
      <w: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466697" w:rsidRDefault="00466697" w:rsidP="00466697">
      <w:pPr>
        <w:pStyle w:val="a5"/>
        <w:numPr>
          <w:ilvl w:val="0"/>
          <w:numId w:val="2"/>
        </w:numPr>
      </w:pPr>
      <w: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66697" w:rsidRDefault="00466697" w:rsidP="00466697">
      <w:pPr>
        <w:pStyle w:val="a5"/>
        <w:ind w:left="709"/>
      </w:pPr>
      <w:r>
        <w:t xml:space="preserve">    Овладение начальными сведениями о сущности и особенностях объектов и процессов в                               соответствии с содержанием учебного предмета «математика».</w:t>
      </w:r>
    </w:p>
    <w:p w:rsidR="00466697" w:rsidRDefault="00466697" w:rsidP="00466697">
      <w:pPr>
        <w:pStyle w:val="a5"/>
        <w:rPr>
          <w:b/>
          <w:bCs/>
        </w:rPr>
      </w:pPr>
      <w:r>
        <w:lastRenderedPageBreak/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466697" w:rsidRDefault="00466697" w:rsidP="00466697">
      <w:pPr>
        <w:shd w:val="clear" w:color="auto" w:fill="FFFFFF"/>
        <w:spacing w:line="270" w:lineRule="atLeast"/>
        <w:rPr>
          <w:color w:val="000000"/>
        </w:rPr>
      </w:pPr>
      <w:r>
        <w:rPr>
          <w:b/>
          <w:bCs/>
          <w:color w:val="000000"/>
        </w:rPr>
        <w:t>Предметные результаты</w:t>
      </w:r>
    </w:p>
    <w:p w:rsidR="00466697" w:rsidRDefault="00466697" w:rsidP="00466697">
      <w:pPr>
        <w:numPr>
          <w:ilvl w:val="0"/>
          <w:numId w:val="3"/>
        </w:numPr>
        <w:shd w:val="clear" w:color="auto" w:fill="FFFFFF"/>
        <w:suppressAutoHyphens/>
        <w:spacing w:line="360" w:lineRule="atLeast"/>
        <w:jc w:val="both"/>
        <w:rPr>
          <w:color w:val="000000"/>
        </w:rPr>
      </w:pPr>
      <w:r>
        <w:rPr>
          <w:color w:val="000000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466697" w:rsidRDefault="00466697" w:rsidP="00466697">
      <w:pPr>
        <w:shd w:val="clear" w:color="auto" w:fill="FFFFFF"/>
        <w:spacing w:line="270" w:lineRule="atLeast"/>
        <w:ind w:firstLine="709"/>
        <w:jc w:val="both"/>
        <w:rPr>
          <w:color w:val="000000"/>
        </w:rPr>
      </w:pPr>
      <w:r>
        <w:rPr>
          <w:color w:val="000000"/>
        </w:rPr>
        <w:t>-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схемами.</w:t>
      </w:r>
    </w:p>
    <w:p w:rsidR="00466697" w:rsidRDefault="00466697" w:rsidP="00466697">
      <w:pPr>
        <w:shd w:val="clear" w:color="auto" w:fill="FFFFFF"/>
        <w:spacing w:line="270" w:lineRule="atLeast"/>
        <w:ind w:firstLine="709"/>
        <w:rPr>
          <w:b/>
          <w:color w:val="000000"/>
        </w:rPr>
      </w:pPr>
    </w:p>
    <w:p w:rsidR="00466697" w:rsidRDefault="00466697" w:rsidP="00466697">
      <w:pPr>
        <w:shd w:val="clear" w:color="auto" w:fill="FFFFFF"/>
        <w:spacing w:line="270" w:lineRule="atLeast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Содержание учебного предмета (3 класс)</w:t>
      </w:r>
    </w:p>
    <w:p w:rsidR="00466697" w:rsidRDefault="00466697" w:rsidP="00466697">
      <w:pPr>
        <w:shd w:val="clear" w:color="auto" w:fill="FFFFFF"/>
        <w:spacing w:line="270" w:lineRule="atLeast"/>
        <w:ind w:firstLine="709"/>
        <w:jc w:val="center"/>
        <w:rPr>
          <w:b/>
          <w:bCs/>
          <w:color w:val="000000"/>
        </w:rPr>
      </w:pPr>
    </w:p>
    <w:p w:rsidR="00466697" w:rsidRDefault="00466697" w:rsidP="00466697">
      <w:pPr>
        <w:shd w:val="clear" w:color="auto" w:fill="FFFFFF"/>
        <w:spacing w:line="270" w:lineRule="atLeast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Числа от 1 до 100 (продолжение)</w:t>
      </w:r>
      <w:r>
        <w:rPr>
          <w:color w:val="000000"/>
        </w:rPr>
        <w:t> </w:t>
      </w:r>
    </w:p>
    <w:p w:rsidR="00466697" w:rsidRDefault="00466697" w:rsidP="00466697">
      <w:pPr>
        <w:shd w:val="clear" w:color="auto" w:fill="FFFFFF"/>
        <w:spacing w:line="270" w:lineRule="atLeast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Табличное умножение и деление</w:t>
      </w:r>
      <w:r>
        <w:rPr>
          <w:color w:val="000000"/>
        </w:rPr>
        <w:t> </w:t>
      </w:r>
    </w:p>
    <w:p w:rsidR="00466697" w:rsidRDefault="00466697" w:rsidP="00466697">
      <w:pPr>
        <w:shd w:val="clear" w:color="auto" w:fill="FFFFFF"/>
        <w:spacing w:line="270" w:lineRule="atLeast"/>
        <w:ind w:firstLine="709"/>
        <w:jc w:val="both"/>
        <w:rPr>
          <w:color w:val="000000"/>
        </w:rPr>
      </w:pPr>
      <w:r>
        <w:rPr>
          <w:color w:val="000000"/>
        </w:rPr>
        <w:t>      Таблица умножения однозначных чисел и соответствующие случаи деления. Умножение числа 1 и на 1. Умножение числа 0 и на 0, деление числа 0, невозможность деления на 0. 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 др.). Решение уравнений вида 58 – </w:t>
      </w:r>
      <w:r>
        <w:rPr>
          <w:iCs/>
          <w:color w:val="000000"/>
        </w:rPr>
        <w:t>х</w:t>
      </w:r>
      <w:r>
        <w:rPr>
          <w:color w:val="000000"/>
        </w:rPr>
        <w:t> = 27, </w:t>
      </w:r>
      <w:r>
        <w:rPr>
          <w:iCs/>
          <w:color w:val="000000"/>
        </w:rPr>
        <w:t>х</w:t>
      </w:r>
      <w:r>
        <w:rPr>
          <w:color w:val="000000"/>
        </w:rPr>
        <w:t> – 36 = 23, </w:t>
      </w:r>
      <w:r>
        <w:rPr>
          <w:iCs/>
          <w:color w:val="000000"/>
        </w:rPr>
        <w:t>х</w:t>
      </w:r>
      <w:r>
        <w:rPr>
          <w:color w:val="000000"/>
        </w:rPr>
        <w:t> + 38 = 70 на основе знания взаимосвязей между компонентами и результатами действий. Решение подбором уравнений вида </w:t>
      </w:r>
      <w:r>
        <w:rPr>
          <w:iCs/>
          <w:color w:val="000000"/>
        </w:rPr>
        <w:t>х</w:t>
      </w:r>
      <w:r>
        <w:rPr>
          <w:color w:val="000000"/>
        </w:rPr>
        <w:t> · 3=21, </w:t>
      </w:r>
      <w:r>
        <w:rPr>
          <w:iCs/>
          <w:color w:val="000000"/>
        </w:rPr>
        <w:t>х</w:t>
      </w:r>
      <w:r>
        <w:rPr>
          <w:color w:val="000000"/>
        </w:rPr>
        <w:t>: 4 = 9, 27: </w:t>
      </w:r>
      <w:r>
        <w:rPr>
          <w:iCs/>
          <w:color w:val="000000"/>
        </w:rPr>
        <w:t>х</w:t>
      </w:r>
      <w:r>
        <w:rPr>
          <w:color w:val="000000"/>
        </w:rPr>
        <w:t> = 9. Площадь. Единицы площади: квадратный сантиметр, квадратный дециметр, квадратный метр. Соотношения между ними. Площадь прямоугольника (квадрата). Обозначение геометрических фигур буквами. Единицы времени: год, месяц, сутки. Соотношения между ними. Круг. Окружность. Центр, радиус, диаметр окружности (круга). Нахождение доли числа и числа по его доле. Сравнение долей.</w:t>
      </w:r>
    </w:p>
    <w:p w:rsidR="00466697" w:rsidRDefault="00466697" w:rsidP="00466697">
      <w:pPr>
        <w:shd w:val="clear" w:color="auto" w:fill="FFFFFF"/>
        <w:spacing w:line="270" w:lineRule="atLeast"/>
        <w:jc w:val="both"/>
        <w:rPr>
          <w:color w:val="000000"/>
        </w:rPr>
      </w:pPr>
      <w:r>
        <w:rPr>
          <w:color w:val="000000"/>
        </w:rPr>
        <w:t xml:space="preserve">            </w:t>
      </w:r>
      <w:r>
        <w:rPr>
          <w:b/>
          <w:bCs/>
          <w:color w:val="000000"/>
        </w:rPr>
        <w:t>Внетабличное умножение и деление</w:t>
      </w:r>
      <w:r>
        <w:rPr>
          <w:color w:val="000000"/>
        </w:rPr>
        <w:t> </w:t>
      </w:r>
    </w:p>
    <w:p w:rsidR="00466697" w:rsidRDefault="00466697" w:rsidP="00466697">
      <w:pPr>
        <w:shd w:val="clear" w:color="auto" w:fill="FFFFFF"/>
        <w:spacing w:line="270" w:lineRule="atLeast"/>
        <w:ind w:firstLine="709"/>
        <w:jc w:val="both"/>
        <w:rPr>
          <w:color w:val="000000"/>
        </w:rPr>
      </w:pPr>
      <w:r>
        <w:rPr>
          <w:color w:val="000000"/>
        </w:rPr>
        <w:t>Умножение суммы на число. Деление суммы на число. Устные приемы внетабличного умножения и деления.</w:t>
      </w:r>
      <w:r>
        <w:rPr>
          <w:color w:val="000000"/>
        </w:rPr>
        <w:br/>
        <w:t xml:space="preserve">      Деление с остатком. Проверка умножения и деления. Проверка деления с остатком. Выражения с двумя переменными </w:t>
      </w:r>
      <w:proofErr w:type="gramStart"/>
      <w:r>
        <w:rPr>
          <w:color w:val="000000"/>
        </w:rPr>
        <w:t>вида</w:t>
      </w:r>
      <w:proofErr w:type="gramEnd"/>
      <w:r>
        <w:rPr>
          <w:color w:val="000000"/>
        </w:rPr>
        <w:t> </w:t>
      </w:r>
      <w:r>
        <w:rPr>
          <w:iCs/>
          <w:color w:val="000000"/>
        </w:rPr>
        <w:t>а</w:t>
      </w:r>
      <w:r>
        <w:rPr>
          <w:color w:val="000000"/>
        </w:rPr>
        <w:t> + </w:t>
      </w:r>
      <w:r>
        <w:rPr>
          <w:iCs/>
          <w:color w:val="000000"/>
        </w:rPr>
        <w:t>b</w:t>
      </w:r>
      <w:r>
        <w:rPr>
          <w:color w:val="000000"/>
        </w:rPr>
        <w:t>, </w:t>
      </w:r>
      <w:r>
        <w:rPr>
          <w:iCs/>
          <w:color w:val="000000"/>
        </w:rPr>
        <w:t>а</w:t>
      </w:r>
      <w:r>
        <w:rPr>
          <w:color w:val="000000"/>
        </w:rPr>
        <w:t> – </w:t>
      </w:r>
      <w:r>
        <w:rPr>
          <w:iCs/>
          <w:color w:val="000000"/>
        </w:rPr>
        <w:t>b</w:t>
      </w:r>
      <w:r>
        <w:rPr>
          <w:color w:val="000000"/>
        </w:rPr>
        <w:t>, </w:t>
      </w:r>
      <w:r>
        <w:rPr>
          <w:iCs/>
          <w:color w:val="000000"/>
        </w:rPr>
        <w:t>a · b, с</w:t>
      </w:r>
      <w:r>
        <w:rPr>
          <w:color w:val="000000"/>
        </w:rPr>
        <w:t>: </w:t>
      </w:r>
      <w:r>
        <w:rPr>
          <w:iCs/>
          <w:color w:val="000000"/>
        </w:rPr>
        <w:t>d</w:t>
      </w:r>
      <w:r>
        <w:rPr>
          <w:color w:val="000000"/>
        </w:rPr>
        <w:t>; нахождение их значений при заданных числовых значениях входящих в них букв. Уравнения вида </w:t>
      </w:r>
      <w:r>
        <w:rPr>
          <w:iCs/>
          <w:color w:val="000000"/>
        </w:rPr>
        <w:t>х</w:t>
      </w:r>
      <w:r>
        <w:rPr>
          <w:color w:val="000000"/>
        </w:rPr>
        <w:t> · 6 = 72, </w:t>
      </w:r>
      <w:r>
        <w:rPr>
          <w:iCs/>
          <w:color w:val="000000"/>
        </w:rPr>
        <w:t>х</w:t>
      </w:r>
      <w:r>
        <w:rPr>
          <w:color w:val="000000"/>
        </w:rPr>
        <w:t>: 8 = 12, 64</w:t>
      </w:r>
      <w:proofErr w:type="gramStart"/>
      <w:r>
        <w:rPr>
          <w:color w:val="000000"/>
        </w:rPr>
        <w:t> :</w:t>
      </w:r>
      <w:proofErr w:type="gramEnd"/>
      <w:r>
        <w:rPr>
          <w:color w:val="000000"/>
        </w:rPr>
        <w:t> </w:t>
      </w:r>
      <w:r>
        <w:rPr>
          <w:iCs/>
          <w:color w:val="000000"/>
        </w:rPr>
        <w:t>х</w:t>
      </w:r>
      <w:r>
        <w:rPr>
          <w:color w:val="000000"/>
        </w:rPr>
        <w:t> = 16 и их решение на основе знания взаимосвязей между результатами и компонентами действий.</w:t>
      </w:r>
    </w:p>
    <w:p w:rsidR="00466697" w:rsidRDefault="00466697" w:rsidP="00466697">
      <w:pPr>
        <w:shd w:val="clear" w:color="auto" w:fill="FFFFFF"/>
        <w:spacing w:line="270" w:lineRule="atLeast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Числа от 1 до 1000</w:t>
      </w:r>
    </w:p>
    <w:p w:rsidR="00466697" w:rsidRDefault="00466697" w:rsidP="00466697">
      <w:pPr>
        <w:shd w:val="clear" w:color="auto" w:fill="FFFFFF"/>
        <w:spacing w:line="270" w:lineRule="atLeast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Нумерация</w:t>
      </w:r>
      <w:r>
        <w:rPr>
          <w:color w:val="000000"/>
        </w:rPr>
        <w:t> </w:t>
      </w:r>
    </w:p>
    <w:p w:rsidR="00466697" w:rsidRDefault="00466697" w:rsidP="00466697">
      <w:pPr>
        <w:shd w:val="clear" w:color="auto" w:fill="FFFFFF"/>
        <w:spacing w:line="270" w:lineRule="atLeast"/>
        <w:ind w:firstLine="709"/>
        <w:jc w:val="both"/>
        <w:rPr>
          <w:color w:val="000000"/>
        </w:rPr>
      </w:pPr>
      <w:r>
        <w:rPr>
          <w:color w:val="000000"/>
        </w:rPr>
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 раз.</w:t>
      </w:r>
    </w:p>
    <w:p w:rsidR="00466697" w:rsidRDefault="00466697" w:rsidP="00466697">
      <w:pPr>
        <w:shd w:val="clear" w:color="auto" w:fill="FFFFFF"/>
        <w:spacing w:line="270" w:lineRule="atLeast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Арифметические действия</w:t>
      </w:r>
    </w:p>
    <w:p w:rsidR="00466697" w:rsidRDefault="00466697" w:rsidP="00466697">
      <w:pPr>
        <w:shd w:val="clear" w:color="auto" w:fill="FFFFFF"/>
        <w:spacing w:line="270" w:lineRule="atLeast"/>
        <w:ind w:firstLine="709"/>
        <w:jc w:val="both"/>
        <w:rPr>
          <w:color w:val="000000"/>
        </w:rPr>
      </w:pPr>
      <w:r>
        <w:rPr>
          <w:color w:val="000000"/>
        </w:rPr>
        <w:t>Устные приемы сложения и вычитания, умножения и деления чисел в случаях, сводимых к действиям в пределах 100. Письменные приемы сложения и вычитания. Письменные приемы умножения и деления на однозначное число. Единицы массы: грамм, килограмм. Соотношение между ними. Виды треугольников: разносторонние, равнобедренные (равносторонние); прямоугольные, остроугольные, тупоугольные. Решение задач в 1—3 действия на сложение, вычитание, умножение и деление в течение года.</w:t>
      </w:r>
    </w:p>
    <w:p w:rsidR="00466697" w:rsidRDefault="00466697" w:rsidP="00466697">
      <w:pPr>
        <w:shd w:val="clear" w:color="auto" w:fill="FFFFFF"/>
        <w:spacing w:line="270" w:lineRule="atLeast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Итоговое повторение</w:t>
      </w:r>
    </w:p>
    <w:p w:rsidR="00466697" w:rsidRDefault="00466697" w:rsidP="00466697">
      <w:pPr>
        <w:pStyle w:val="4"/>
        <w:rPr>
          <w:i w:val="0"/>
          <w:sz w:val="24"/>
        </w:rPr>
      </w:pPr>
    </w:p>
    <w:p w:rsidR="00466697" w:rsidRDefault="00466697" w:rsidP="00466697">
      <w:pPr>
        <w:pStyle w:val="4"/>
        <w:rPr>
          <w:i w:val="0"/>
          <w:sz w:val="24"/>
        </w:rPr>
      </w:pPr>
    </w:p>
    <w:p w:rsidR="00466697" w:rsidRDefault="00466697" w:rsidP="00466697">
      <w:pPr>
        <w:pStyle w:val="4"/>
        <w:rPr>
          <w:i w:val="0"/>
          <w:sz w:val="24"/>
        </w:rPr>
      </w:pPr>
    </w:p>
    <w:p w:rsidR="00466697" w:rsidRDefault="00466697" w:rsidP="00466697">
      <w:pPr>
        <w:pStyle w:val="4"/>
        <w:rPr>
          <w:i w:val="0"/>
          <w:sz w:val="24"/>
        </w:rPr>
      </w:pPr>
    </w:p>
    <w:p w:rsidR="00466697" w:rsidRDefault="00466697" w:rsidP="00466697">
      <w:pPr>
        <w:pStyle w:val="4"/>
        <w:rPr>
          <w:i w:val="0"/>
          <w:sz w:val="24"/>
        </w:rPr>
      </w:pPr>
    </w:p>
    <w:p w:rsidR="00466697" w:rsidRDefault="00466697" w:rsidP="00466697">
      <w:pPr>
        <w:rPr>
          <w:sz w:val="22"/>
        </w:rPr>
      </w:pPr>
    </w:p>
    <w:p w:rsidR="00466697" w:rsidRDefault="00466697" w:rsidP="00466697">
      <w:pPr>
        <w:jc w:val="center"/>
        <w:rPr>
          <w:b/>
          <w:i/>
          <w:lang w:eastAsia="en-US"/>
        </w:rPr>
      </w:pPr>
    </w:p>
    <w:p w:rsidR="00466697" w:rsidRDefault="00466697" w:rsidP="00AF01BE">
      <w:pPr>
        <w:jc w:val="center"/>
        <w:rPr>
          <w:b/>
          <w:smallCaps/>
        </w:rPr>
      </w:pPr>
    </w:p>
    <w:p w:rsidR="00466697" w:rsidRDefault="00466697" w:rsidP="00AF01BE">
      <w:pPr>
        <w:jc w:val="center"/>
        <w:rPr>
          <w:b/>
          <w:smallCaps/>
        </w:rPr>
      </w:pPr>
    </w:p>
    <w:p w:rsidR="00466697" w:rsidRDefault="00466697" w:rsidP="00AF01BE">
      <w:pPr>
        <w:jc w:val="center"/>
        <w:rPr>
          <w:b/>
          <w:smallCaps/>
        </w:rPr>
      </w:pPr>
    </w:p>
    <w:p w:rsidR="00466697" w:rsidRDefault="00466697" w:rsidP="00BF71D6">
      <w:pPr>
        <w:rPr>
          <w:b/>
          <w:smallCaps/>
        </w:rPr>
      </w:pPr>
    </w:p>
    <w:p w:rsidR="00AF01BE" w:rsidRDefault="00AF01BE" w:rsidP="00AF01BE">
      <w:pPr>
        <w:jc w:val="center"/>
        <w:rPr>
          <w:b/>
          <w:smallCaps/>
        </w:rPr>
      </w:pPr>
      <w:r>
        <w:rPr>
          <w:b/>
          <w:smallCaps/>
        </w:rPr>
        <w:t xml:space="preserve">Календарно-тематическое планирование 3 класс </w:t>
      </w:r>
    </w:p>
    <w:p w:rsidR="00AF01BE" w:rsidRDefault="00AF01BE" w:rsidP="00AF01BE">
      <w:pPr>
        <w:jc w:val="center"/>
        <w:rPr>
          <w:b/>
          <w:smallCaps/>
        </w:rPr>
      </w:pPr>
      <w:r>
        <w:rPr>
          <w:b/>
          <w:smallCaps/>
        </w:rPr>
        <w:t>математика</w:t>
      </w:r>
    </w:p>
    <w:p w:rsidR="00AF01BE" w:rsidRDefault="00AF01BE" w:rsidP="00AF01BE">
      <w:pPr>
        <w:jc w:val="center"/>
        <w:rPr>
          <w:b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5"/>
        <w:gridCol w:w="6346"/>
        <w:gridCol w:w="2040"/>
        <w:gridCol w:w="1930"/>
      </w:tblGrid>
      <w:tr w:rsidR="00AF01BE" w:rsidTr="00AF01BE">
        <w:trPr>
          <w:trHeight w:val="495"/>
        </w:trPr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1BE" w:rsidRDefault="00AF01B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F01BE" w:rsidRDefault="00AF01B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1BE" w:rsidRDefault="00AF01B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01BE" w:rsidRDefault="00AF01BE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AF01BE" w:rsidTr="00AF01BE">
        <w:trPr>
          <w:trHeight w:val="3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1BE" w:rsidRDefault="00AF01B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1BE" w:rsidRDefault="00AF01BE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1BE" w:rsidRDefault="00AF01B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1BE" w:rsidRDefault="00AF01BE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</w:tr>
      <w:tr w:rsidR="00AF01BE" w:rsidTr="00AF01BE">
        <w:trPr>
          <w:gridAfter w:val="1"/>
          <w:wAfter w:w="856" w:type="pct"/>
          <w:trHeight w:val="340"/>
        </w:trPr>
        <w:tc>
          <w:tcPr>
            <w:tcW w:w="41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01BE" w:rsidRDefault="00AF01BE">
            <w:pPr>
              <w:jc w:val="center"/>
              <w:rPr>
                <w:b/>
              </w:rPr>
            </w:pPr>
            <w:r>
              <w:rPr>
                <w:b/>
              </w:rPr>
              <w:t>Числа от 1 до 100. Сложение и вычитание (8 часов)</w:t>
            </w:r>
          </w:p>
        </w:tc>
      </w:tr>
      <w:tr w:rsidR="00E94DE1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E1" w:rsidRDefault="00E94DE1">
            <w:pPr>
              <w:jc w:val="center"/>
            </w:pP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E1" w:rsidRPr="00E94DE1" w:rsidRDefault="00E94DE1" w:rsidP="00E94DE1">
            <w:pPr>
              <w:jc w:val="center"/>
              <w:rPr>
                <w:b/>
              </w:rPr>
            </w:pPr>
            <w:r w:rsidRPr="00E94DE1">
              <w:rPr>
                <w:b/>
              </w:rPr>
              <w:t>1 четверть -</w:t>
            </w:r>
            <w:r w:rsidR="001202ED">
              <w:rPr>
                <w:b/>
              </w:rPr>
              <w:t xml:space="preserve"> </w:t>
            </w:r>
            <w:r w:rsidRPr="00E94DE1">
              <w:rPr>
                <w:b/>
              </w:rPr>
              <w:t>36 ч.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E1" w:rsidRDefault="00E94DE1"/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DE1" w:rsidRDefault="00E94DE1"/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Сложение и вычитание.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/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1BE" w:rsidRDefault="00AF01BE"/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2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 xml:space="preserve">Сложение и вычитание двузначных чисел с переходом </w:t>
            </w:r>
          </w:p>
          <w:p w:rsidR="00AF01BE" w:rsidRDefault="00AF01BE">
            <w:r>
              <w:t>через десяток.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/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/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3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Выражение с переменной. Решение уравнений с неизвестным слагаемым.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4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Решение уравнений с неизвестным уменьшаемым.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/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/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5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Решение уравнений с неизвестным вычитаемым.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/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/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6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Обозначение геометрических фигур буквами.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7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r>
              <w:t xml:space="preserve">«Странички для </w:t>
            </w:r>
            <w:proofErr w:type="gramStart"/>
            <w:r>
              <w:t>любознательных</w:t>
            </w:r>
            <w:proofErr w:type="gramEnd"/>
            <w:r>
              <w:t>».</w:t>
            </w:r>
          </w:p>
          <w:p w:rsidR="00AF01BE" w:rsidRDefault="00AF01BE"/>
          <w:p w:rsidR="00AF01BE" w:rsidRDefault="00AF01BE">
            <w:pPr>
              <w:rPr>
                <w:b/>
                <w:i/>
              </w:rPr>
            </w:pPr>
            <w:r>
              <w:rPr>
                <w:b/>
                <w:i/>
              </w:rPr>
              <w:t>Проверочная работа №1 «Числа от 1 до 100. Сложение и вычитание».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8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ind w:right="-146"/>
            </w:pPr>
            <w:r>
              <w:t xml:space="preserve">Повторение  </w:t>
            </w:r>
            <w:proofErr w:type="gramStart"/>
            <w:r>
              <w:t>пройденного</w:t>
            </w:r>
            <w:proofErr w:type="gramEnd"/>
            <w:r>
              <w:t xml:space="preserve">  «Что узнали. </w:t>
            </w:r>
            <w:r>
              <w:rPr>
                <w:spacing w:val="-6"/>
              </w:rPr>
              <w:t>Чему научились».</w:t>
            </w:r>
          </w:p>
          <w:p w:rsidR="00AF01BE" w:rsidRDefault="00AF01BE">
            <w:pPr>
              <w:rPr>
                <w:b/>
                <w:i/>
              </w:rPr>
            </w:pPr>
          </w:p>
          <w:p w:rsidR="00AF01BE" w:rsidRDefault="00AF01BE">
            <w:pPr>
              <w:rPr>
                <w:b/>
                <w:i/>
              </w:rPr>
            </w:pPr>
            <w:r>
              <w:rPr>
                <w:b/>
                <w:i/>
              </w:rPr>
              <w:t>Вводная диагностическая работа.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rPr>
          <w:gridAfter w:val="1"/>
          <w:wAfter w:w="856" w:type="pct"/>
          <w:trHeight w:val="340"/>
        </w:trPr>
        <w:tc>
          <w:tcPr>
            <w:tcW w:w="41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01BE" w:rsidRDefault="00AF01BE">
            <w:pPr>
              <w:jc w:val="center"/>
              <w:rPr>
                <w:b/>
              </w:rPr>
            </w:pPr>
            <w:r>
              <w:rPr>
                <w:b/>
              </w:rPr>
              <w:t>Табличное умножение и деление (28 часов)</w:t>
            </w: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9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Умножение. Связь между компонентами и результатом умножения.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10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Чётные и нечётные числа. Таблица умножения и деления на 3.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11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Решение задач с величинами: цена, количество, стоимость.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12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 xml:space="preserve">Решение задач с величинами: масса одного предмета, количество предметов, общая </w:t>
            </w:r>
          </w:p>
          <w:p w:rsidR="00AF01BE" w:rsidRDefault="00AF01BE">
            <w:r>
              <w:t>масса.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13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Порядок выполнения действий.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14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Порядок выполнения действий.</w:t>
            </w:r>
          </w:p>
          <w:p w:rsidR="00AF01BE" w:rsidRDefault="00AF01BE">
            <w:r>
              <w:rPr>
                <w:b/>
                <w:i/>
              </w:rPr>
              <w:t>Тест № 1 «Проверим себя и оценим свои достижения».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15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Закрепление. Решение задач.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16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r>
              <w:t xml:space="preserve">«Странички для </w:t>
            </w:r>
            <w:proofErr w:type="gramStart"/>
            <w:r>
              <w:t>любознательных</w:t>
            </w:r>
            <w:proofErr w:type="gramEnd"/>
            <w:r>
              <w:t>».</w:t>
            </w:r>
          </w:p>
          <w:p w:rsidR="00AF01BE" w:rsidRDefault="00AF01BE"/>
          <w:p w:rsidR="00AF01BE" w:rsidRDefault="00AF01B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Проверочная работа № 2 по теме «Табличное умножение и </w:t>
            </w:r>
          </w:p>
          <w:p w:rsidR="00AF01BE" w:rsidRDefault="00AF01BE">
            <w:r>
              <w:rPr>
                <w:b/>
                <w:i/>
              </w:rPr>
              <w:t>деление».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17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>. «Что узнали. Чему научились».</w:t>
            </w:r>
          </w:p>
          <w:p w:rsidR="00AF01BE" w:rsidRDefault="00AF01BE">
            <w:r>
              <w:rPr>
                <w:b/>
                <w:i/>
              </w:rPr>
              <w:t>Математический диктант № 1.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18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1 по теме «Табличное умножение и деление».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19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 xml:space="preserve">Умножение четырёх, на 4 и </w:t>
            </w:r>
            <w:r>
              <w:rPr>
                <w:bCs/>
              </w:rPr>
              <w:t>соответствующие случаи деления</w:t>
            </w:r>
            <w:r>
              <w:t>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20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  <w:r>
              <w:t>. Таблица умножения.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21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Задачи на увеличение числа в несколько раз.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lastRenderedPageBreak/>
              <w:t>22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Задачи на увеличение числа в несколько раз.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23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 xml:space="preserve">Задачи на уменьшение числа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AF01BE" w:rsidRDefault="00AF01BE">
            <w:r>
              <w:t>несколько раз.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24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 xml:space="preserve">Умножение пяти, на 5 и </w:t>
            </w:r>
            <w:r>
              <w:rPr>
                <w:bCs/>
              </w:rPr>
              <w:t>соответствующие случаи деления</w:t>
            </w:r>
            <w:r>
              <w:t>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25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Задачи на кратное сравнение.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26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Решение задач на кратное сравнение.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27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Решение задач.</w:t>
            </w:r>
          </w:p>
          <w:p w:rsidR="00AF01BE" w:rsidRDefault="00AF01BE">
            <w:pPr>
              <w:rPr>
                <w:b/>
                <w:i/>
              </w:rPr>
            </w:pPr>
            <w:r>
              <w:rPr>
                <w:b/>
                <w:i/>
              </w:rPr>
              <w:t>Проверочная работа № 3 по теме «Решение задач».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28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rPr>
                <w:bCs/>
              </w:rPr>
            </w:pPr>
            <w:r>
              <w:t xml:space="preserve">Умножение шести, на 6 и </w:t>
            </w:r>
            <w:r>
              <w:rPr>
                <w:bCs/>
              </w:rPr>
              <w:t xml:space="preserve">соответствующие случаи </w:t>
            </w:r>
          </w:p>
          <w:p w:rsidR="00AF01BE" w:rsidRDefault="00AF01BE">
            <w:r>
              <w:rPr>
                <w:bCs/>
              </w:rPr>
              <w:t>деления</w:t>
            </w:r>
            <w:r>
              <w:t>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29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Решение задач.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30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Задачи на нахождение четвёртого пропорционального.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31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Решение задач.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32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r>
              <w:t xml:space="preserve">Умножение семи, на 7 и </w:t>
            </w:r>
            <w:r>
              <w:rPr>
                <w:bCs/>
              </w:rPr>
              <w:t>соответствующие случаи деления</w:t>
            </w:r>
            <w:r>
              <w:t>.</w:t>
            </w:r>
          </w:p>
          <w:p w:rsidR="00AF01BE" w:rsidRDefault="00AF01BE">
            <w:pPr>
              <w:rPr>
                <w:b/>
                <w:i/>
              </w:rPr>
            </w:pPr>
          </w:p>
          <w:p w:rsidR="00AF01BE" w:rsidRDefault="00AF01BE">
            <w:pPr>
              <w:rPr>
                <w:b/>
                <w:i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33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r>
              <w:t xml:space="preserve">«Странички для </w:t>
            </w:r>
            <w:proofErr w:type="gramStart"/>
            <w:r>
              <w:t>любознательных</w:t>
            </w:r>
            <w:proofErr w:type="gramEnd"/>
            <w:r>
              <w:t>».</w:t>
            </w:r>
          </w:p>
          <w:p w:rsidR="00AF01BE" w:rsidRDefault="00AF01BE">
            <w:pPr>
              <w:rPr>
                <w:b/>
                <w:i/>
              </w:rPr>
            </w:pPr>
            <w:r>
              <w:rPr>
                <w:b/>
                <w:i/>
              </w:rPr>
              <w:t>Математический диктант № 2.</w:t>
            </w:r>
          </w:p>
          <w:p w:rsidR="00AF01BE" w:rsidRDefault="00AF01BE"/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34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Проект «Математическая сказка».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35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«Что узнали. Чему научились».</w:t>
            </w:r>
          </w:p>
          <w:p w:rsidR="00AF01BE" w:rsidRDefault="00AF01BE">
            <w:r>
              <w:rPr>
                <w:b/>
                <w:i/>
              </w:rPr>
              <w:t>Проверочная работа № 4 по теме «Умножение и деление. Решение задач».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36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Контрольная работа № 2 </w:t>
            </w:r>
            <w:r>
              <w:rPr>
                <w:i/>
              </w:rPr>
              <w:t>за 1 четверть.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rPr>
          <w:gridAfter w:val="1"/>
          <w:wAfter w:w="856" w:type="pct"/>
          <w:trHeight w:val="340"/>
        </w:trPr>
        <w:tc>
          <w:tcPr>
            <w:tcW w:w="41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01BE" w:rsidRDefault="00AF01BE">
            <w:pPr>
              <w:jc w:val="center"/>
              <w:rPr>
                <w:b/>
              </w:rPr>
            </w:pPr>
            <w:r>
              <w:rPr>
                <w:b/>
              </w:rPr>
              <w:t>Числа от 1 до 100. Табличное умножение и деление (28 часов)</w:t>
            </w:r>
          </w:p>
        </w:tc>
      </w:tr>
      <w:tr w:rsidR="00E94DE1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E1" w:rsidRDefault="00E94DE1">
            <w:pPr>
              <w:jc w:val="center"/>
            </w:pP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E1" w:rsidRDefault="00E94DE1" w:rsidP="00E94DE1">
            <w:pPr>
              <w:jc w:val="center"/>
            </w:pPr>
            <w:r>
              <w:rPr>
                <w:b/>
              </w:rPr>
              <w:t>2</w:t>
            </w:r>
            <w:r w:rsidRPr="00E94DE1">
              <w:rPr>
                <w:b/>
              </w:rPr>
              <w:t xml:space="preserve"> четверть -</w:t>
            </w:r>
            <w:r>
              <w:rPr>
                <w:b/>
              </w:rPr>
              <w:t xml:space="preserve"> 28</w:t>
            </w:r>
            <w:r w:rsidRPr="00E94DE1">
              <w:rPr>
                <w:b/>
              </w:rPr>
              <w:t xml:space="preserve"> ч.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E1" w:rsidRDefault="00E94DE1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E1" w:rsidRDefault="00E94DE1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37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Площадь. Единицы площади.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38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Квадратный сантиметр.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39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Площадь прямоугольника.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40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rPr>
                <w:bCs/>
              </w:rPr>
            </w:pPr>
            <w:r>
              <w:t xml:space="preserve">Умножение восьми, на 8 и </w:t>
            </w:r>
            <w:r>
              <w:rPr>
                <w:bCs/>
              </w:rPr>
              <w:t xml:space="preserve">соответствующие случаи </w:t>
            </w:r>
          </w:p>
          <w:p w:rsidR="00AF01BE" w:rsidRDefault="00AF01BE">
            <w:r>
              <w:rPr>
                <w:bCs/>
              </w:rPr>
              <w:t>деления</w:t>
            </w:r>
            <w:r>
              <w:t>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41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Решение задач.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42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Решение задач.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43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 xml:space="preserve">Умножение девяти, на 9 и </w:t>
            </w:r>
            <w:r>
              <w:rPr>
                <w:bCs/>
              </w:rPr>
              <w:t>соответствующие случаи деления</w:t>
            </w:r>
            <w:r>
              <w:t>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44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 xml:space="preserve">Квадратный </w:t>
            </w:r>
          </w:p>
          <w:p w:rsidR="00AF01BE" w:rsidRDefault="00AF01BE">
            <w:r>
              <w:t>дециметр.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45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 xml:space="preserve">Таблица </w:t>
            </w:r>
          </w:p>
          <w:p w:rsidR="00AF01BE" w:rsidRDefault="00AF01BE">
            <w:r>
              <w:t>умножения.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46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Решение задач.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47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Квадратный метр.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48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Решение задач.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49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 xml:space="preserve">«Странички для </w:t>
            </w:r>
            <w:proofErr w:type="gramStart"/>
            <w:r>
              <w:t>любознательных</w:t>
            </w:r>
            <w:proofErr w:type="gramEnd"/>
            <w:r>
              <w:t>».</w:t>
            </w:r>
            <w:r>
              <w:rPr>
                <w:b/>
                <w:i/>
              </w:rPr>
              <w:t xml:space="preserve"> </w:t>
            </w: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«Что узнали. Чему научились».</w:t>
            </w:r>
          </w:p>
          <w:p w:rsidR="00AF01BE" w:rsidRDefault="00AF01BE">
            <w:pPr>
              <w:rPr>
                <w:b/>
                <w:i/>
              </w:rPr>
            </w:pPr>
            <w:r>
              <w:rPr>
                <w:b/>
                <w:i/>
              </w:rPr>
              <w:t>Математический диктант № 3.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50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rPr>
                <w:i/>
                <w:spacing w:val="-6"/>
              </w:rPr>
            </w:pPr>
            <w:r>
              <w:rPr>
                <w:i/>
                <w:spacing w:val="-6"/>
              </w:rPr>
              <w:t>Промежуточная диагностика.</w:t>
            </w:r>
          </w:p>
          <w:p w:rsidR="00AF01BE" w:rsidRDefault="00AF01BE">
            <w:r>
              <w:rPr>
                <w:b/>
                <w:i/>
              </w:rPr>
              <w:t>Тест «Проверим себя и оценим свои достижения».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51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rPr>
                <w:spacing w:val="-6"/>
              </w:rPr>
            </w:pPr>
            <w:r>
              <w:rPr>
                <w:spacing w:val="-6"/>
              </w:rPr>
              <w:t>Умножение на 1.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52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rPr>
                <w:spacing w:val="-6"/>
              </w:rPr>
            </w:pPr>
            <w:r>
              <w:rPr>
                <w:spacing w:val="-6"/>
              </w:rPr>
              <w:t>Умножение на 0.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53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 xml:space="preserve">Случаи деления </w:t>
            </w:r>
            <w:r>
              <w:rPr>
                <w:spacing w:val="-6"/>
              </w:rPr>
              <w:t>вида:  а</w:t>
            </w:r>
            <w:proofErr w:type="gramStart"/>
            <w:r>
              <w:rPr>
                <w:spacing w:val="-6"/>
              </w:rPr>
              <w:t xml:space="preserve"> :</w:t>
            </w:r>
            <w:proofErr w:type="gramEnd"/>
            <w:r>
              <w:rPr>
                <w:spacing w:val="-6"/>
              </w:rPr>
              <w:t xml:space="preserve"> а;  а : 1</w:t>
            </w:r>
            <w:r>
              <w:t xml:space="preserve"> при а ≠ 0.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54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Деление нуля на число.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lastRenderedPageBreak/>
              <w:t>55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Решение задач.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56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ind w:right="-146"/>
            </w:pPr>
            <w:r>
              <w:t xml:space="preserve">«Странички для </w:t>
            </w:r>
            <w:proofErr w:type="gramStart"/>
            <w:r>
              <w:rPr>
                <w:spacing w:val="-8"/>
              </w:rPr>
              <w:t>любознательных</w:t>
            </w:r>
            <w:proofErr w:type="gramEnd"/>
            <w:r>
              <w:rPr>
                <w:spacing w:val="-8"/>
              </w:rPr>
              <w:t>».</w:t>
            </w:r>
          </w:p>
          <w:p w:rsidR="00AF01BE" w:rsidRDefault="00AF01BE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3 по теме «Табличное умножение и деление».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57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Доли.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58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Окружность. Круг.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59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Диаметр окружности (круга).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60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r>
              <w:t xml:space="preserve">Решение задач. </w:t>
            </w:r>
          </w:p>
          <w:p w:rsidR="00AF01BE" w:rsidRDefault="00AF01B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Проверочная работа № 5 по темам «Таблица умножения и деления. Решение </w:t>
            </w:r>
          </w:p>
          <w:p w:rsidR="00AF01BE" w:rsidRDefault="00AF01BE">
            <w:r>
              <w:rPr>
                <w:b/>
                <w:i/>
              </w:rPr>
              <w:t>задач».</w:t>
            </w:r>
          </w:p>
          <w:p w:rsidR="00AF01BE" w:rsidRDefault="00AF01BE"/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61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Единицы времени.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62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Единицы времени.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63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b/>
                <w:i/>
              </w:rPr>
            </w:pPr>
            <w:r>
              <w:t xml:space="preserve">«Странички для </w:t>
            </w:r>
            <w:proofErr w:type="gramStart"/>
            <w:r>
              <w:t>любознательных</w:t>
            </w:r>
            <w:proofErr w:type="gramEnd"/>
            <w:r>
              <w:t>».</w:t>
            </w:r>
            <w:r>
              <w:rPr>
                <w:b/>
                <w:i/>
              </w:rPr>
              <w:t xml:space="preserve"> </w:t>
            </w: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«Что узнали. Чему научились».</w:t>
            </w:r>
          </w:p>
          <w:p w:rsidR="00AF01BE" w:rsidRDefault="00AF01BE">
            <w:pPr>
              <w:rPr>
                <w:b/>
                <w:i/>
              </w:rPr>
            </w:pPr>
          </w:p>
          <w:p w:rsidR="00AF01BE" w:rsidRDefault="00AF01BE">
            <w:r>
              <w:rPr>
                <w:b/>
                <w:i/>
              </w:rPr>
              <w:t>Математический диктант № 4.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64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rPr>
                <w:b/>
                <w:i/>
              </w:rPr>
              <w:t xml:space="preserve">Контрольная работа № 4 </w:t>
            </w:r>
            <w:r>
              <w:rPr>
                <w:i/>
              </w:rPr>
              <w:t>за 2 четверть.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rPr>
          <w:gridAfter w:val="1"/>
          <w:wAfter w:w="856" w:type="pct"/>
          <w:trHeight w:val="340"/>
        </w:trPr>
        <w:tc>
          <w:tcPr>
            <w:tcW w:w="41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01BE" w:rsidRDefault="00AF01BE">
            <w:pPr>
              <w:jc w:val="center"/>
              <w:rPr>
                <w:b/>
              </w:rPr>
            </w:pPr>
            <w:r>
              <w:rPr>
                <w:b/>
              </w:rPr>
              <w:t>Числа от 1 до 100. Внетабличное умножение и деление (27 часов)</w:t>
            </w:r>
          </w:p>
        </w:tc>
      </w:tr>
      <w:tr w:rsidR="00E94DE1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E1" w:rsidRDefault="00E94DE1">
            <w:pPr>
              <w:jc w:val="center"/>
            </w:pP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E1" w:rsidRDefault="00E94DE1" w:rsidP="00E94DE1">
            <w:pPr>
              <w:jc w:val="center"/>
            </w:pPr>
            <w:r>
              <w:rPr>
                <w:b/>
              </w:rPr>
              <w:t>3 четверть - 40</w:t>
            </w:r>
            <w:r w:rsidRPr="00E94DE1">
              <w:rPr>
                <w:b/>
              </w:rPr>
              <w:t xml:space="preserve"> ч.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E1" w:rsidRDefault="00E94DE1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E1" w:rsidRDefault="00E94DE1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65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E1" w:rsidRDefault="00AF01BE">
            <w:r>
              <w:t xml:space="preserve">Приёмы умножения и деления для случаев вида 20 · 3, </w:t>
            </w:r>
          </w:p>
          <w:p w:rsidR="00AF01BE" w:rsidRDefault="00AF01BE">
            <w:r>
              <w:t>3 · 20, 60</w:t>
            </w:r>
            <w:proofErr w:type="gramStart"/>
            <w:r>
              <w:t xml:space="preserve"> :</w:t>
            </w:r>
            <w:proofErr w:type="gramEnd"/>
            <w:r>
              <w:t xml:space="preserve"> 3.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66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Случаи деления вида 80</w:t>
            </w:r>
            <w:proofErr w:type="gramStart"/>
            <w:r>
              <w:t xml:space="preserve"> :</w:t>
            </w:r>
            <w:proofErr w:type="gramEnd"/>
            <w:r>
              <w:t xml:space="preserve"> 20.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67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 xml:space="preserve">Умножение </w:t>
            </w:r>
            <w:r>
              <w:rPr>
                <w:spacing w:val="-6"/>
              </w:rPr>
              <w:t>суммы на число.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68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 xml:space="preserve">Умножение </w:t>
            </w:r>
            <w:r>
              <w:rPr>
                <w:spacing w:val="-6"/>
              </w:rPr>
              <w:t>суммы на число.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69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 xml:space="preserve">Умножение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70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 xml:space="preserve">Умножение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71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Решение задач.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72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 xml:space="preserve">Выражения с двумя переменными. «Странички для </w:t>
            </w:r>
            <w:proofErr w:type="gramStart"/>
            <w:r>
              <w:t>любознательных</w:t>
            </w:r>
            <w:proofErr w:type="gramEnd"/>
            <w:r>
              <w:t>».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73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Деление суммы на число.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74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Деление суммы на число.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75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Приёмы деления вида 69</w:t>
            </w:r>
            <w:proofErr w:type="gramStart"/>
            <w:r>
              <w:t xml:space="preserve"> :</w:t>
            </w:r>
            <w:proofErr w:type="gramEnd"/>
            <w:r>
              <w:t xml:space="preserve"> 3, 78 : 2.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76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Связь между числами при делении.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77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 xml:space="preserve">Проверка </w:t>
            </w:r>
          </w:p>
          <w:p w:rsidR="00AF01BE" w:rsidRDefault="00AF01BE">
            <w:r>
              <w:t>деления.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78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 w:rsidP="00E94DE1">
            <w:r>
              <w:t>Приём деления для случаев вида 87</w:t>
            </w:r>
            <w:proofErr w:type="gramStart"/>
            <w:r>
              <w:t xml:space="preserve"> :</w:t>
            </w:r>
            <w:proofErr w:type="gramEnd"/>
            <w:r>
              <w:t xml:space="preserve"> 29, 66 : 22.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79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 xml:space="preserve">Проверка </w:t>
            </w:r>
          </w:p>
          <w:p w:rsidR="00AF01BE" w:rsidRDefault="00AF01BE">
            <w:r>
              <w:t xml:space="preserve">умножения </w:t>
            </w:r>
          </w:p>
          <w:p w:rsidR="00AF01BE" w:rsidRDefault="00AF01BE">
            <w:r>
              <w:t>делением.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80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 xml:space="preserve">Решение </w:t>
            </w:r>
          </w:p>
          <w:p w:rsidR="00AF01BE" w:rsidRDefault="00AF01BE">
            <w:r>
              <w:t>уравнений.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81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  <w:p w:rsidR="00AF01BE" w:rsidRDefault="00AF01BE">
            <w:pPr>
              <w:rPr>
                <w:b/>
                <w:i/>
              </w:rPr>
            </w:pPr>
            <w:r>
              <w:rPr>
                <w:b/>
                <w:i/>
              </w:rPr>
              <w:t>Проверочная работа № 6 по теме «Внетабличное умножение и деление».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82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r>
              <w:t xml:space="preserve">«Странички </w:t>
            </w:r>
          </w:p>
          <w:p w:rsidR="00AF01BE" w:rsidRDefault="00AF01BE">
            <w:r>
              <w:t>для любознательных».</w:t>
            </w:r>
          </w:p>
          <w:p w:rsidR="00AF01BE" w:rsidRDefault="00AF01BE">
            <w:r>
              <w:t>Что узнали. Чему научились.</w:t>
            </w:r>
          </w:p>
          <w:p w:rsidR="00AF01BE" w:rsidRDefault="00AF01BE">
            <w:pPr>
              <w:rPr>
                <w:b/>
                <w:i/>
              </w:rPr>
            </w:pPr>
          </w:p>
          <w:p w:rsidR="00AF01BE" w:rsidRDefault="00AF01BE">
            <w:pPr>
              <w:rPr>
                <w:b/>
                <w:i/>
              </w:rPr>
            </w:pPr>
            <w:r>
              <w:rPr>
                <w:b/>
                <w:i/>
              </w:rPr>
              <w:t>Математический диктант № 5.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lastRenderedPageBreak/>
              <w:t>83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5 по теме «Внетабличное умножение и деление».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84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Деление с остатком.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85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Деление с остатком.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86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Деление с остатком. Деление с остатком методом подбора.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87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Задачи на деление с остатком.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88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rPr>
                <w:spacing w:val="-6"/>
              </w:rPr>
            </w:pPr>
            <w:r>
              <w:rPr>
                <w:spacing w:val="-6"/>
              </w:rPr>
              <w:t>Случаи деления, когда делитель больше остатка.</w:t>
            </w:r>
            <w:r>
              <w:rPr>
                <w:b/>
                <w:i/>
                <w:spacing w:val="-6"/>
              </w:rPr>
              <w:t xml:space="preserve"> Проверочная работа № 7 по теме «Деление с остатком».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89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Проверка деления с остатком.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90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Наш проект «Задачи-расчёты».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91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«Странички для любознатеьных»</w:t>
            </w:r>
            <w:proofErr w:type="gramStart"/>
            <w:r>
              <w:t>.Ч</w:t>
            </w:r>
            <w:proofErr w:type="gramEnd"/>
            <w:r>
              <w:t>то узнали. Чему научились.</w:t>
            </w:r>
          </w:p>
          <w:p w:rsidR="00AF01BE" w:rsidRDefault="00AF01BE">
            <w:pPr>
              <w:rPr>
                <w:b/>
                <w:i/>
              </w:rPr>
            </w:pPr>
            <w:r>
              <w:rPr>
                <w:b/>
                <w:i/>
              </w:rPr>
              <w:t>Тест №2 «Проверим себя и оценим свои достижения».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rPr>
          <w:gridAfter w:val="1"/>
          <w:wAfter w:w="856" w:type="pct"/>
          <w:trHeight w:val="340"/>
        </w:trPr>
        <w:tc>
          <w:tcPr>
            <w:tcW w:w="41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01BE" w:rsidRDefault="00AF01BE">
            <w:pPr>
              <w:jc w:val="center"/>
              <w:rPr>
                <w:b/>
              </w:rPr>
            </w:pPr>
            <w:r>
              <w:rPr>
                <w:b/>
              </w:rPr>
              <w:t>Числа от 1 до 1000. Нумерация (13 часов)</w:t>
            </w: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92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Устная нумерация чисел в пределах 1000.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93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Устная нумерация чисел в пределах 1000.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94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Разряды счётных единиц.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95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Письменная нумерация чисел в пределах 1000.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96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Увеличение, уменьшение чисел в 10 раз, в 100 раз.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97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Замена трёхзначного числа суммой разрядных слагаемых.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98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Письменная нумерация чисел в пределах 1000. Приёмы устных вычислений.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99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Контрольная работа № 6 по темам «Решение задач и уравнений. Деление </w:t>
            </w:r>
            <w:proofErr w:type="gramStart"/>
            <w:r>
              <w:rPr>
                <w:b/>
                <w:i/>
              </w:rPr>
              <w:t>с</w:t>
            </w:r>
            <w:proofErr w:type="gramEnd"/>
            <w:r>
              <w:rPr>
                <w:b/>
                <w:i/>
              </w:rPr>
              <w:t xml:space="preserve"> </w:t>
            </w:r>
          </w:p>
          <w:p w:rsidR="00AF01BE" w:rsidRDefault="00AF01BE">
            <w:pPr>
              <w:rPr>
                <w:b/>
                <w:i/>
              </w:rPr>
            </w:pPr>
            <w:r>
              <w:rPr>
                <w:b/>
                <w:i/>
              </w:rPr>
              <w:t>остатком».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100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Сравнение трёхзначных чисел.</w:t>
            </w:r>
          </w:p>
          <w:p w:rsidR="00AF01BE" w:rsidRDefault="00AF01BE">
            <w:r>
              <w:rPr>
                <w:b/>
                <w:i/>
              </w:rPr>
              <w:t>Математический диктант № 6.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101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Устная и письменная нумерация чисел в пределах 1000.</w:t>
            </w:r>
          </w:p>
          <w:p w:rsidR="00AF01BE" w:rsidRDefault="00AF01B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Проверочная работа № 8 по теме «Нумерация чисел в пределах 1000».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102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Единицы массы.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103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 xml:space="preserve">«Странички для </w:t>
            </w:r>
            <w:proofErr w:type="gramStart"/>
            <w:r>
              <w:t>любознательных</w:t>
            </w:r>
            <w:proofErr w:type="gramEnd"/>
            <w:r>
              <w:t>».</w:t>
            </w:r>
          </w:p>
          <w:p w:rsidR="00AF01BE" w:rsidRDefault="00AF01BE">
            <w:r>
              <w:t>Что узнали. Чему научились.</w:t>
            </w:r>
          </w:p>
          <w:p w:rsidR="00AF01BE" w:rsidRDefault="00AF01BE">
            <w:r>
              <w:rPr>
                <w:b/>
                <w:i/>
              </w:rPr>
              <w:t xml:space="preserve">Тест № 3 </w:t>
            </w:r>
            <w:r>
              <w:rPr>
                <w:b/>
                <w:i/>
                <w:spacing w:val="-8"/>
              </w:rPr>
              <w:t>«Проверим себя и оценим свои достижения».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104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rPr>
                <w:b/>
                <w:i/>
              </w:rPr>
              <w:t xml:space="preserve">Контрольная работа № 7 </w:t>
            </w:r>
            <w:r>
              <w:rPr>
                <w:i/>
              </w:rPr>
              <w:t>за 3 четверть.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rPr>
          <w:gridAfter w:val="1"/>
          <w:wAfter w:w="856" w:type="pct"/>
          <w:trHeight w:val="340"/>
        </w:trPr>
        <w:tc>
          <w:tcPr>
            <w:tcW w:w="41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1BE" w:rsidRDefault="00AF01BE">
            <w:pPr>
              <w:jc w:val="center"/>
              <w:rPr>
                <w:b/>
              </w:rPr>
            </w:pPr>
            <w:r>
              <w:rPr>
                <w:b/>
              </w:rPr>
              <w:t>Числа от 1 до 1000. Сложение и вычитание (10 часов)</w:t>
            </w:r>
          </w:p>
        </w:tc>
      </w:tr>
      <w:tr w:rsidR="00E94DE1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E1" w:rsidRDefault="00E94DE1">
            <w:pPr>
              <w:jc w:val="center"/>
            </w:pP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E1" w:rsidRDefault="00E94DE1" w:rsidP="00BF71D6">
            <w:pPr>
              <w:jc w:val="center"/>
            </w:pPr>
            <w:r>
              <w:rPr>
                <w:b/>
              </w:rPr>
              <w:t>4 четверть -32</w:t>
            </w:r>
            <w:r w:rsidRPr="00E94DE1">
              <w:rPr>
                <w:b/>
              </w:rPr>
              <w:t xml:space="preserve"> ч.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DE1" w:rsidRDefault="00E94DE1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DE1" w:rsidRDefault="00E94DE1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105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Приёмы устных вычислений.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106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 xml:space="preserve">Приёмы устных вычислений </w:t>
            </w:r>
          </w:p>
          <w:p w:rsidR="00AF01BE" w:rsidRDefault="00AF01BE">
            <w:r>
              <w:t>вида: 450 + 30, 620–200.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107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 xml:space="preserve">Приёмы устных вычислений </w:t>
            </w:r>
          </w:p>
          <w:p w:rsidR="00AF01BE" w:rsidRDefault="00AF01BE">
            <w:r>
              <w:t>вида: 470 + 80, 560–90.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108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 xml:space="preserve">Приёмы устных вычислений </w:t>
            </w:r>
          </w:p>
          <w:p w:rsidR="00AF01BE" w:rsidRDefault="00AF01BE">
            <w:r>
              <w:t>вида: 260 + 310, 670–140.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109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Приёмы письменных вычислений.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110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Письменное сложение трёхзначных чисел.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111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Приёмы письменного вычитания в пределах 1000. «Что узнали. Чему научились».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112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Виды треугольников.</w:t>
            </w:r>
          </w:p>
          <w:p w:rsidR="00AF01BE" w:rsidRDefault="00AF01B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Проверочная работа № 9 </w:t>
            </w:r>
          </w:p>
          <w:p w:rsidR="00AF01BE" w:rsidRDefault="00AF01BE">
            <w:pPr>
              <w:rPr>
                <w:b/>
              </w:rPr>
            </w:pPr>
            <w:r>
              <w:rPr>
                <w:b/>
                <w:i/>
              </w:rPr>
              <w:t>по теме</w:t>
            </w:r>
            <w:r>
              <w:rPr>
                <w:b/>
              </w:rPr>
              <w:t xml:space="preserve"> </w:t>
            </w:r>
          </w:p>
          <w:p w:rsidR="00AF01BE" w:rsidRDefault="00AF01BE">
            <w:pPr>
              <w:rPr>
                <w:b/>
                <w:i/>
              </w:rPr>
            </w:pPr>
            <w:r>
              <w:rPr>
                <w:b/>
              </w:rPr>
              <w:lastRenderedPageBreak/>
              <w:t>«</w:t>
            </w:r>
            <w:r>
              <w:rPr>
                <w:b/>
                <w:i/>
              </w:rPr>
              <w:t>Сложение и вычитание».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lastRenderedPageBreak/>
              <w:t>113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Закрепление. Решение задач.</w:t>
            </w:r>
          </w:p>
          <w:p w:rsidR="00AF01BE" w:rsidRDefault="00AF01BE">
            <w:r>
              <w:t xml:space="preserve">«Странички для </w:t>
            </w:r>
            <w:proofErr w:type="gramStart"/>
            <w:r>
              <w:t>любознательных</w:t>
            </w:r>
            <w:proofErr w:type="gramEnd"/>
            <w:r>
              <w:t>».</w:t>
            </w:r>
          </w:p>
          <w:p w:rsidR="00AF01BE" w:rsidRDefault="00AF01B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Тест № 4 «Верно? </w:t>
            </w:r>
          </w:p>
          <w:p w:rsidR="00AF01BE" w:rsidRDefault="00AF01BE">
            <w:pPr>
              <w:rPr>
                <w:b/>
                <w:i/>
              </w:rPr>
            </w:pPr>
            <w:r>
              <w:rPr>
                <w:b/>
                <w:i/>
              </w:rPr>
              <w:t>Неверно?»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114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rPr>
                <w:b/>
                <w:i/>
              </w:rPr>
              <w:t>Контрольная работа № 8 «Приемы письменного сложения и вычитания трёхзначных чисел».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rPr>
          <w:gridAfter w:val="1"/>
          <w:wAfter w:w="856" w:type="pct"/>
          <w:trHeight w:val="340"/>
        </w:trPr>
        <w:tc>
          <w:tcPr>
            <w:tcW w:w="41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01BE" w:rsidRDefault="00AF01BE">
            <w:pPr>
              <w:jc w:val="center"/>
              <w:rPr>
                <w:b/>
              </w:rPr>
            </w:pPr>
            <w:r>
              <w:rPr>
                <w:b/>
              </w:rPr>
              <w:t>Числа от 1 до 1000. Умножение и деление (16 часов)</w:t>
            </w: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115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 xml:space="preserve">Приёмы устных вычислений </w:t>
            </w:r>
          </w:p>
          <w:p w:rsidR="00AF01BE" w:rsidRDefault="00AF01BE" w:rsidP="00E94DE1">
            <w:r>
              <w:t>вида: 180 · 4, 900</w:t>
            </w:r>
            <w:proofErr w:type="gramStart"/>
            <w:r>
              <w:t xml:space="preserve"> :</w:t>
            </w:r>
            <w:proofErr w:type="gramEnd"/>
            <w:r>
              <w:t xml:space="preserve"> 3.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116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 xml:space="preserve">Приёмы устных вычислений </w:t>
            </w:r>
          </w:p>
          <w:p w:rsidR="00AF01BE" w:rsidRDefault="00AF01BE" w:rsidP="00E94DE1">
            <w:r>
              <w:t>вида: 240 · 4, 203 · 4,  960</w:t>
            </w:r>
            <w:proofErr w:type="gramStart"/>
            <w:r>
              <w:t xml:space="preserve"> :</w:t>
            </w:r>
            <w:proofErr w:type="gramEnd"/>
            <w:r>
              <w:t xml:space="preserve"> 3.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117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 xml:space="preserve">Приёмы устных вычислений </w:t>
            </w:r>
          </w:p>
          <w:p w:rsidR="00AF01BE" w:rsidRDefault="00AF01BE" w:rsidP="00E94DE1">
            <w:r>
              <w:t>вида: 100</w:t>
            </w:r>
            <w:proofErr w:type="gramStart"/>
            <w:r>
              <w:t xml:space="preserve"> :</w:t>
            </w:r>
            <w:proofErr w:type="gramEnd"/>
            <w:r>
              <w:t xml:space="preserve"> 50, 800 : 400.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118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Виды треугольников</w:t>
            </w:r>
            <w:proofErr w:type="gramStart"/>
            <w:r>
              <w:t>.«</w:t>
            </w:r>
            <w:proofErr w:type="gramEnd"/>
            <w:r>
              <w:t>Странички для любознательных».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119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Приёмы устных вычислений в пределах 1000. Закрепление.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120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Приёмы письменного умножения в пределах 1000.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121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Приёмы письменного умножения в пределах 1000.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122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Приёмы письменного умножения в пределах 1000. Закрепление.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123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r>
              <w:t>Закрепление.</w:t>
            </w:r>
          </w:p>
          <w:p w:rsidR="00AF01BE" w:rsidRDefault="00AF01BE"/>
          <w:p w:rsidR="00AF01BE" w:rsidRDefault="00AF01B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Проверочная работа № 10 по теме «Умножение многозначного числа </w:t>
            </w:r>
            <w:proofErr w:type="gramStart"/>
            <w:r>
              <w:rPr>
                <w:b/>
                <w:i/>
              </w:rPr>
              <w:t>на</w:t>
            </w:r>
            <w:proofErr w:type="gramEnd"/>
            <w:r>
              <w:rPr>
                <w:b/>
                <w:i/>
              </w:rPr>
              <w:t xml:space="preserve"> однозначное».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124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Приём письменного деления на однозначное число.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125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Приём письменного деления на однозначное число.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126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Проверка деления.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127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Приём письменного деления на однозначное число.</w:t>
            </w:r>
          </w:p>
          <w:p w:rsidR="00AF01BE" w:rsidRDefault="00AF01B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Проверочная работа № 11 по теме «Деление многозначного числа </w:t>
            </w:r>
            <w:proofErr w:type="gramStart"/>
            <w:r>
              <w:rPr>
                <w:b/>
                <w:i/>
              </w:rPr>
              <w:t>на</w:t>
            </w:r>
            <w:proofErr w:type="gramEnd"/>
            <w:r>
              <w:rPr>
                <w:b/>
                <w:i/>
              </w:rPr>
              <w:t xml:space="preserve"> однозначное».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128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>Знакомство с калькулятором.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rPr>
          <w:trHeight w:val="586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129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«Что узнали. </w:t>
            </w:r>
            <w:r>
              <w:rPr>
                <w:spacing w:val="-8"/>
              </w:rPr>
              <w:t>Чему научились».</w:t>
            </w:r>
          </w:p>
          <w:p w:rsidR="00AF01BE" w:rsidRDefault="00AF01B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Математический диктант № 7.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jc w:val="center"/>
            </w:pPr>
            <w:r>
              <w:t>130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r>
              <w:rPr>
                <w:b/>
                <w:i/>
              </w:rPr>
              <w:t>Контрольная работа № 9 «Приёмы письменного умножения и деления в пределах 1000».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rPr>
                <w:i/>
              </w:rPr>
            </w:pPr>
          </w:p>
        </w:tc>
      </w:tr>
      <w:tr w:rsidR="00AF01BE" w:rsidTr="00AF01BE">
        <w:trPr>
          <w:gridAfter w:val="1"/>
          <w:wAfter w:w="856" w:type="pct"/>
          <w:trHeight w:val="340"/>
        </w:trPr>
        <w:tc>
          <w:tcPr>
            <w:tcW w:w="41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01BE" w:rsidRDefault="00AF01BE">
            <w:pPr>
              <w:jc w:val="center"/>
              <w:rPr>
                <w:b/>
              </w:rPr>
            </w:pPr>
            <w:r>
              <w:rPr>
                <w:b/>
              </w:rPr>
              <w:t>Итоговое повторение «Что узнали, чему научились в 3 классе» (6 часов)</w:t>
            </w: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spacing w:line="220" w:lineRule="exact"/>
              <w:jc w:val="center"/>
            </w:pPr>
            <w:r>
              <w:t>131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spacing w:line="220" w:lineRule="exact"/>
              <w:rPr>
                <w:b/>
                <w:i/>
              </w:rPr>
            </w:pPr>
            <w:r>
              <w:rPr>
                <w:b/>
                <w:i/>
              </w:rPr>
              <w:t>Итоговая диагностическая работа.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spacing w:line="220" w:lineRule="exact"/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spacing w:line="220" w:lineRule="exact"/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spacing w:line="220" w:lineRule="exact"/>
              <w:jc w:val="center"/>
            </w:pPr>
            <w:r>
              <w:t>132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spacing w:line="220" w:lineRule="exact"/>
            </w:pPr>
            <w:r>
              <w:t xml:space="preserve">Нумерация. Сложение и вычитание. </w:t>
            </w:r>
          </w:p>
          <w:p w:rsidR="00AF01BE" w:rsidRDefault="00AF01BE">
            <w:pPr>
              <w:spacing w:line="220" w:lineRule="exact"/>
            </w:pPr>
            <w:r>
              <w:t>Геометрические фигуры и величины.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spacing w:line="220" w:lineRule="exact"/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spacing w:line="220" w:lineRule="exact"/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spacing w:line="220" w:lineRule="exact"/>
              <w:jc w:val="center"/>
            </w:pPr>
            <w:r>
              <w:t>133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spacing w:line="220" w:lineRule="exact"/>
            </w:pPr>
            <w:r>
              <w:t>Умножение и деление. Задачи.</w:t>
            </w:r>
          </w:p>
          <w:p w:rsidR="00AF01BE" w:rsidRDefault="00AF01BE">
            <w:pPr>
              <w:spacing w:line="220" w:lineRule="exact"/>
            </w:pPr>
            <w:r>
              <w:rPr>
                <w:b/>
                <w:i/>
              </w:rPr>
              <w:t>Математический диктант № 8.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spacing w:line="220" w:lineRule="exact"/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spacing w:line="220" w:lineRule="exact"/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spacing w:line="220" w:lineRule="exact"/>
              <w:jc w:val="center"/>
            </w:pPr>
            <w:r>
              <w:t>134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spacing w:line="220" w:lineRule="exact"/>
            </w:pPr>
            <w:r>
              <w:rPr>
                <w:b/>
                <w:i/>
              </w:rPr>
              <w:t xml:space="preserve">Контрольная работа № 10 </w:t>
            </w:r>
            <w:r>
              <w:rPr>
                <w:i/>
              </w:rPr>
              <w:t>за год.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spacing w:line="220" w:lineRule="exact"/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spacing w:line="220" w:lineRule="exact"/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spacing w:line="220" w:lineRule="exact"/>
              <w:jc w:val="center"/>
            </w:pPr>
            <w:r>
              <w:t>135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spacing w:line="220" w:lineRule="exact"/>
            </w:pPr>
            <w:r>
              <w:t>Геометрические фигуры и величины.</w:t>
            </w:r>
          </w:p>
          <w:p w:rsidR="00AF01BE" w:rsidRDefault="00AF01BE">
            <w:pPr>
              <w:spacing w:line="220" w:lineRule="exact"/>
              <w:rPr>
                <w:b/>
                <w:i/>
              </w:rPr>
            </w:pPr>
            <w:r>
              <w:rPr>
                <w:b/>
                <w:i/>
              </w:rPr>
              <w:t>Тест № 5 «Проверим себя и оценим свои достижения».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spacing w:line="220" w:lineRule="exact"/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spacing w:line="220" w:lineRule="exact"/>
              <w:rPr>
                <w:i/>
              </w:rPr>
            </w:pPr>
          </w:p>
        </w:tc>
      </w:tr>
      <w:tr w:rsidR="00AF01BE" w:rsidTr="00AF01BE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spacing w:line="220" w:lineRule="exact"/>
              <w:jc w:val="center"/>
            </w:pPr>
            <w:r>
              <w:t>136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BE" w:rsidRDefault="00AF01BE">
            <w:pPr>
              <w:spacing w:line="220" w:lineRule="exact"/>
            </w:pPr>
            <w:r>
              <w:t>Правила о порядке выполнения действий. Задачи.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BE" w:rsidRDefault="00AF01BE">
            <w:pPr>
              <w:spacing w:line="220" w:lineRule="exact"/>
              <w:rPr>
                <w:i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BE" w:rsidRDefault="00AF01BE">
            <w:pPr>
              <w:spacing w:line="220" w:lineRule="exact"/>
              <w:rPr>
                <w:i/>
              </w:rPr>
            </w:pPr>
          </w:p>
        </w:tc>
      </w:tr>
    </w:tbl>
    <w:p w:rsidR="00AF01BE" w:rsidRDefault="00AF01BE" w:rsidP="00AF01BE">
      <w:pPr>
        <w:rPr>
          <w:b/>
        </w:rPr>
      </w:pPr>
    </w:p>
    <w:p w:rsidR="00AF01BE" w:rsidRDefault="00AF01BE" w:rsidP="00AF01BE">
      <w:pPr>
        <w:rPr>
          <w:rFonts w:ascii="Arial" w:hAnsi="Arial" w:cs="Arial"/>
          <w:b/>
          <w:sz w:val="20"/>
          <w:szCs w:val="20"/>
        </w:rPr>
        <w:sectPr w:rsidR="00AF01BE">
          <w:pgSz w:w="11906" w:h="16838"/>
          <w:pgMar w:top="1134" w:right="567" w:bottom="1134" w:left="284" w:header="709" w:footer="709" w:gutter="0"/>
          <w:pgNumType w:start="2"/>
          <w:cols w:space="720"/>
        </w:sectPr>
      </w:pPr>
    </w:p>
    <w:p w:rsidR="0011708D" w:rsidRDefault="0011708D"/>
    <w:sectPr w:rsidR="0011708D" w:rsidSect="0011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2740C"/>
    <w:multiLevelType w:val="hybridMultilevel"/>
    <w:tmpl w:val="8168F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B6E76"/>
    <w:multiLevelType w:val="hybridMultilevel"/>
    <w:tmpl w:val="06B0F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B412F9"/>
    <w:multiLevelType w:val="hybridMultilevel"/>
    <w:tmpl w:val="B26C8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01BE"/>
    <w:rsid w:val="0011708D"/>
    <w:rsid w:val="001202ED"/>
    <w:rsid w:val="00466697"/>
    <w:rsid w:val="0062120A"/>
    <w:rsid w:val="00690C55"/>
    <w:rsid w:val="00AF01BE"/>
    <w:rsid w:val="00B3566E"/>
    <w:rsid w:val="00BF71D6"/>
    <w:rsid w:val="00E9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66697"/>
    <w:pPr>
      <w:keepNext/>
      <w:jc w:val="center"/>
      <w:outlineLvl w:val="3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2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2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466697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5">
    <w:name w:val="No Spacing"/>
    <w:qFormat/>
    <w:rsid w:val="0046669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Без интервала1"/>
    <w:rsid w:val="00466697"/>
    <w:pPr>
      <w:suppressAutoHyphens/>
      <w:spacing w:after="0" w:line="100" w:lineRule="atLeast"/>
    </w:pPr>
    <w:rPr>
      <w:rFonts w:ascii="Calibri" w:eastAsia="DejaVu Sans" w:hAnsi="Calibri" w:cs="Calibri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2169</Words>
  <Characters>12365</Characters>
  <Application>Microsoft Office Word</Application>
  <DocSecurity>0</DocSecurity>
  <Lines>103</Lines>
  <Paragraphs>29</Paragraphs>
  <ScaleCrop>false</ScaleCrop>
  <Company/>
  <LinksUpToDate>false</LinksUpToDate>
  <CharactersWithSpaces>14505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Жека</cp:lastModifiedBy>
  <cp:revision>7</cp:revision>
  <cp:lastPrinted>2018-10-02T18:29:00Z</cp:lastPrinted>
  <dcterms:created xsi:type="dcterms:W3CDTF">2018-01-29T16:52:00Z</dcterms:created>
  <dcterms:modified xsi:type="dcterms:W3CDTF">2019-09-30T18:27:00Z</dcterms:modified>
</cp:coreProperties>
</file>